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D6EA3" w14:textId="77777777" w:rsidR="004D5F85" w:rsidRPr="004D5F85" w:rsidRDefault="004D5F85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21F70E" wp14:editId="63EEB701">
            <wp:extent cx="514263" cy="781050"/>
            <wp:effectExtent l="0" t="0" r="63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221" cy="79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962B0" w14:textId="77777777" w:rsidR="004D5F85" w:rsidRPr="004D5F85" w:rsidRDefault="004D5F85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МУНИЦИПАЛЬНОГО ОБРАЗОВАНИЯ АЛАПАЕВСКОЕ</w:t>
      </w:r>
    </w:p>
    <w:p w14:paraId="463BE130" w14:textId="0864F1B0" w:rsidR="004D5F85" w:rsidRPr="004D5F85" w:rsidRDefault="00CB643B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ЧЕТВЕРТОГО </w:t>
      </w: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</w:t>
      </w:r>
      <w:r w:rsidR="004D5F85"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5DCC98D" w14:textId="77777777" w:rsidR="004D5F85" w:rsidRPr="004D5F85" w:rsidRDefault="004D5F85" w:rsidP="004D5F85">
      <w:pPr>
        <w:widowControl w:val="0"/>
        <w:pBdr>
          <w:top w:val="thinThickMediumGap" w:sz="24" w:space="1" w:color="auto"/>
        </w:pBdr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2CEAC9" w14:textId="3BE78FD2" w:rsidR="004D5F85" w:rsidRPr="00355755" w:rsidRDefault="004D5F85" w:rsidP="006D70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  <w:r w:rsidR="005A5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4C18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336</w:t>
      </w:r>
    </w:p>
    <w:p w14:paraId="6EFCFE0F" w14:textId="248BE904" w:rsidR="00EB0961" w:rsidRDefault="00EB0961" w:rsidP="004D5F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 марта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40558" w:rsidRPr="00C405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2F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="00CE02D9" w:rsidRPr="00DB6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D70A1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9490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Алапаевск</w:t>
      </w:r>
    </w:p>
    <w:p w14:paraId="07916B56" w14:textId="77777777" w:rsidR="007440D3" w:rsidRPr="00355755" w:rsidRDefault="007440D3" w:rsidP="004D5F85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12BEC4" w14:textId="41C63E76" w:rsidR="00796675" w:rsidRPr="00EB0961" w:rsidRDefault="004D5F85" w:rsidP="004D5F85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EB0961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="00D66A7F" w:rsidRPr="00EB09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внесении изменений в </w:t>
      </w:r>
      <w:r w:rsidR="00931BA9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решение Думы муниципального образования Алапаевское от </w:t>
      </w:r>
      <w:r w:rsidR="00285C58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31</w:t>
      </w:r>
      <w:r w:rsidR="00931BA9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августа 202</w:t>
      </w:r>
      <w:r w:rsidR="00285C58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3</w:t>
      </w:r>
      <w:r w:rsidR="00931BA9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года </w:t>
      </w:r>
      <w:r w:rsidR="005A58D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№</w:t>
      </w:r>
      <w:r w:rsidR="00285C58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251</w:t>
      </w:r>
      <w:r w:rsidR="00931BA9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«Об утверждении Прогнозного плана приватизации муниципального имущества муниципального образования Алапаевское на 202</w:t>
      </w:r>
      <w:r w:rsidR="00285C58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4</w:t>
      </w:r>
      <w:r w:rsidR="00931BA9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год»</w:t>
      </w:r>
      <w:r w:rsidR="001A2FE6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(с изменениями от 25.12.2023 </w:t>
      </w:r>
      <w:r w:rsidR="005A58D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№</w:t>
      </w:r>
      <w:r w:rsidR="001A2FE6" w:rsidRPr="00EB09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299)</w:t>
      </w:r>
    </w:p>
    <w:p w14:paraId="611AAE91" w14:textId="70AE1D82" w:rsidR="007440D3" w:rsidRDefault="007440D3" w:rsidP="004D5F85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1078841D" w14:textId="221215A7" w:rsidR="004D5F85" w:rsidRDefault="004A19BC" w:rsidP="000D49A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</w:t>
      </w:r>
      <w:r w:rsidR="005A58D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131-ФЗ </w:t>
      </w:r>
      <w:r w:rsidR="00D66A7F" w:rsidRPr="00FF2646">
        <w:rPr>
          <w:rFonts w:ascii="Times New Roman" w:eastAsia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905" w:rsidRPr="00FF264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 xml:space="preserve">21 декабря </w:t>
      </w:r>
      <w:r w:rsidR="00855603"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905" w:rsidRPr="00FF2646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>1</w:t>
      </w:r>
      <w:r w:rsidR="009C3845" w:rsidRPr="00FF2646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5A58D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 xml:space="preserve">178-ФЗ «О приватизации государственного и муниципального имущества», 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Положением о порядке управления и распоряжения муниципальной собственностью муниципального образования Алапаевское, утвержденным решением Думы муниципального образования Алапаевское от 31 августа 2017 года </w:t>
      </w:r>
      <w:r w:rsidR="005A58D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193, 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 xml:space="preserve">Положением о приватизации муниципального имущества муниципального образования Алапаевское, утвержденным Решением Думы муниципального образования Алапаевское от 28 июля 2016 года </w:t>
      </w:r>
      <w:r w:rsidR="005A58D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>880,</w:t>
      </w:r>
      <w:r w:rsidR="00E51F22"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</w:t>
      </w:r>
    </w:p>
    <w:p w14:paraId="74D217B2" w14:textId="77777777" w:rsidR="00FF2646" w:rsidRPr="00FF2646" w:rsidRDefault="00FF2646" w:rsidP="004D5F85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71082D" w14:textId="3AE3F74F" w:rsidR="004D5F85" w:rsidRDefault="004D5F85" w:rsidP="00FF2646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646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</w:p>
    <w:p w14:paraId="56936C49" w14:textId="77777777" w:rsidR="00FF2646" w:rsidRPr="00FF2646" w:rsidRDefault="00FF2646" w:rsidP="004D5F85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5396AA" w14:textId="5F65F5A1" w:rsidR="004D5F85" w:rsidRDefault="00B84DC6" w:rsidP="00EB0961">
      <w:pPr>
        <w:tabs>
          <w:tab w:val="left" w:pos="113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862C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2252F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ешение Думы муниципального образования Алапаевское от </w:t>
      </w:r>
      <w:r w:rsidR="00285C58">
        <w:rPr>
          <w:rFonts w:ascii="Times New Roman" w:eastAsia="Times New Roman" w:hAnsi="Times New Roman" w:cs="Times New Roman"/>
          <w:sz w:val="28"/>
          <w:szCs w:val="28"/>
        </w:rPr>
        <w:t>31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 августа 202</w:t>
      </w:r>
      <w:r w:rsidR="00285C58">
        <w:rPr>
          <w:rFonts w:ascii="Times New Roman" w:eastAsia="Times New Roman" w:hAnsi="Times New Roman" w:cs="Times New Roman"/>
          <w:sz w:val="28"/>
          <w:szCs w:val="28"/>
        </w:rPr>
        <w:t>3</w:t>
      </w:r>
      <w:r w:rsidR="00862CD5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5A58D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5C58">
        <w:rPr>
          <w:rFonts w:ascii="Times New Roman" w:eastAsia="Times New Roman" w:hAnsi="Times New Roman" w:cs="Times New Roman"/>
          <w:sz w:val="28"/>
          <w:szCs w:val="28"/>
        </w:rPr>
        <w:t>251</w:t>
      </w:r>
      <w:r w:rsidR="00862CD5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Прогнозного плана приватизации муниципального имущества муниципального образования Алапаевское на 202</w:t>
      </w:r>
      <w:r w:rsidR="00285C58">
        <w:rPr>
          <w:rFonts w:ascii="Times New Roman" w:eastAsia="Times New Roman" w:hAnsi="Times New Roman" w:cs="Times New Roman"/>
          <w:sz w:val="28"/>
          <w:szCs w:val="28"/>
        </w:rPr>
        <w:t>4</w:t>
      </w:r>
      <w:r w:rsidR="00862CD5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 xml:space="preserve"> (с изменениями </w:t>
      </w:r>
      <w:r w:rsidR="001A2FE6" w:rsidRPr="001A2FE6">
        <w:rPr>
          <w:rFonts w:ascii="Times New Roman" w:eastAsia="Times New Roman" w:hAnsi="Times New Roman" w:cs="Times New Roman"/>
          <w:sz w:val="28"/>
          <w:szCs w:val="28"/>
        </w:rPr>
        <w:t xml:space="preserve">от 25.12.2023 </w:t>
      </w:r>
      <w:r w:rsidR="005A58D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A2FE6" w:rsidRPr="001A2FE6">
        <w:rPr>
          <w:rFonts w:ascii="Times New Roman" w:eastAsia="Times New Roman" w:hAnsi="Times New Roman" w:cs="Times New Roman"/>
          <w:sz w:val="28"/>
          <w:szCs w:val="28"/>
        </w:rPr>
        <w:t>299)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 xml:space="preserve"> следующие</w:t>
      </w:r>
      <w:r w:rsidR="00862CD5">
        <w:rPr>
          <w:rFonts w:ascii="Times New Roman" w:eastAsia="Times New Roman" w:hAnsi="Times New Roman" w:cs="Times New Roman"/>
          <w:sz w:val="28"/>
          <w:szCs w:val="28"/>
        </w:rPr>
        <w:t xml:space="preserve"> изменения:</w:t>
      </w:r>
    </w:p>
    <w:p w14:paraId="1282A338" w14:textId="77777777" w:rsidR="00EB0961" w:rsidRDefault="00EB0961" w:rsidP="00EB0961">
      <w:pPr>
        <w:tabs>
          <w:tab w:val="left" w:pos="113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92A0CF" w14:textId="33000E01" w:rsidR="009454F1" w:rsidRDefault="00862CD5" w:rsidP="00EB0961">
      <w:pPr>
        <w:tabs>
          <w:tab w:val="left" w:pos="113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252F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 xml:space="preserve">Таблицу 1 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>Прогнозн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 муниципального образования Алапаевское на 202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>4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 xml:space="preserve"> год дополнить п/п 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8E731B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731B">
        <w:rPr>
          <w:rFonts w:ascii="Times New Roman" w:eastAsia="Times New Roman" w:hAnsi="Times New Roman" w:cs="Times New Roman"/>
          <w:sz w:val="28"/>
          <w:szCs w:val="28"/>
        </w:rPr>
        <w:t>2</w:t>
      </w:r>
      <w:r w:rsidR="00F04881">
        <w:rPr>
          <w:rFonts w:ascii="Times New Roman" w:eastAsia="Times New Roman" w:hAnsi="Times New Roman" w:cs="Times New Roman"/>
          <w:sz w:val="28"/>
          <w:szCs w:val="28"/>
        </w:rPr>
        <w:t>8</w:t>
      </w:r>
      <w:r w:rsidR="008E731B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>ледующего содержания: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689"/>
        <w:gridCol w:w="1236"/>
        <w:gridCol w:w="3599"/>
        <w:gridCol w:w="2216"/>
        <w:gridCol w:w="1469"/>
      </w:tblGrid>
      <w:tr w:rsidR="009454F1" w:rsidRPr="009454F1" w14:paraId="5BA51EB0" w14:textId="77777777" w:rsidTr="004F6AE1">
        <w:trPr>
          <w:trHeight w:val="126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A153" w14:textId="67D99B35" w:rsidR="009454F1" w:rsidRPr="00AE30B6" w:rsidRDefault="001A2FE6" w:rsidP="0094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9454F1"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42F4" w14:textId="6C7E21A3" w:rsidR="009454F1" w:rsidRPr="00AE30B6" w:rsidRDefault="001A2FE6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30238,   </w:t>
            </w:r>
            <w:proofErr w:type="gram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30239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8261" w14:textId="476E45F2" w:rsidR="009454F1" w:rsidRPr="00AE30B6" w:rsidRDefault="001A2FE6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Помещение, площадью 40,6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кадастровый номер 66:32:0401028:304; земельный участок, площадью 60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кадастровый номер 66:32:0401028:40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80E8" w14:textId="6FEB30A5" w:rsidR="009454F1" w:rsidRPr="00AE30B6" w:rsidRDefault="001A2FE6" w:rsidP="001A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г. Алапаевск, ГО-108 по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ул. Ленина, 51а, гаражный бокс </w:t>
            </w:r>
            <w:r w:rsidR="005A58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F0A90" w14:textId="4F195DB3" w:rsidR="009454F1" w:rsidRPr="00AE30B6" w:rsidRDefault="009454F1" w:rsidP="002F40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 w:rsidR="008E73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 w:rsidR="008E73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572735C5" w14:textId="77777777" w:rsidTr="00AE30B6">
        <w:trPr>
          <w:trHeight w:val="127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4FFE" w14:textId="773B92FF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4CD6" w14:textId="77777777" w:rsidR="008E731B" w:rsidRPr="00AE30B6" w:rsidRDefault="008E731B" w:rsidP="008E73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23811, 32323</w:t>
            </w:r>
          </w:p>
          <w:p w14:paraId="067345B9" w14:textId="47B08C4C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76F1" w14:textId="70A4F39D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Здание конторы, площадью 114,8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кадастровый номер 66:01:2801001:545 с земельным участком, площадью 1402,0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кадастровый номер 66:01:2801001:210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DBFE3" w14:textId="0322B36B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 Алапаевский район, с. Кировское, ул. Зеленая, д.3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7341E" w14:textId="7D5AFE07" w:rsidR="008E731B" w:rsidRPr="00AE30B6" w:rsidRDefault="008E731B" w:rsidP="008E7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405CECE6" w14:textId="77777777" w:rsidTr="00AE30B6">
        <w:trPr>
          <w:trHeight w:val="12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9C5D" w14:textId="198FB591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B2AE" w14:textId="1764F7CE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22, 33098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ADAD" w14:textId="17835628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Нежилое здание, площадью 42,0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кадастровый номер 66:01:2501001:155 с земельным участком, площадью 258,0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кадастровый номер 66:01:2501001:247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8B858" w14:textId="248CF87A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 Алапаевский район, дер. Путилова, ул. Ленина, 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CF416" w14:textId="1EDB53F7" w:rsidR="008E731B" w:rsidRPr="00AE30B6" w:rsidRDefault="008E731B" w:rsidP="008E7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52590DF8" w14:textId="77777777" w:rsidTr="004F6AE1">
        <w:trPr>
          <w:trHeight w:val="86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059A" w14:textId="4B1EFD28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BAD0" w14:textId="19806DBC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FD17C" w14:textId="6EFE7985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Нежилое помещение, общей площадью 157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кадастровый номер 66:01:4301001:236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593D" w14:textId="3388D44F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 Алапаевский район, д. Бутакова, ул. Советская, д. 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31AF" w14:textId="755B544A" w:rsidR="008E731B" w:rsidRPr="00AE30B6" w:rsidRDefault="008E731B" w:rsidP="008E7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37D4C918" w14:textId="77777777" w:rsidTr="00AE30B6">
        <w:trPr>
          <w:trHeight w:val="12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C5A0" w14:textId="5A3B610A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F52D9" w14:textId="548A6ABC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28212                29800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FBCB" w14:textId="1B768B51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Нежилое здание, </w:t>
            </w:r>
            <w:r w:rsidR="008040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площадью 104,7 </w:t>
            </w:r>
            <w:proofErr w:type="spellStart"/>
            <w:r w:rsidR="008040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="008040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66:01:4101002:871 с земельным участком площадью 2875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кадастровый номер 66:01:4101002:867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4D9F" w14:textId="363CBEDB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 Алапаевский район,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с. Костино,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Чапаева, д. 44б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BD80" w14:textId="3FBD7D29" w:rsidR="008E731B" w:rsidRPr="00AE30B6" w:rsidRDefault="008E731B" w:rsidP="008E7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78F264F5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ED11" w14:textId="1F9C2810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9F02" w14:textId="180BAA5E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11086,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29799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E4F6E7" w14:textId="1293A10F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Здание магазина, площадью 47,0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кадастровый номер 66:01:0000000:1317 с земельным участком, площадью 1184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кадастровый номер 66:01:2101001:166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277D22" w14:textId="449665CF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пос. Ельничная,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Станционная, д. 28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416B" w14:textId="7862F6FD" w:rsidR="008E731B" w:rsidRPr="00AE30B6" w:rsidRDefault="008E731B" w:rsidP="008E7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2CD18C6A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1AFB" w14:textId="20A6E2F8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C8CD" w14:textId="77777777" w:rsidR="008E731B" w:rsidRDefault="008E731B" w:rsidP="008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  <w:p w14:paraId="20B0DED6" w14:textId="198FE5E9" w:rsidR="006F432A" w:rsidRPr="00AE30B6" w:rsidRDefault="006F432A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3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34917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616E71" w14:textId="313935A6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Нежилое здание, площадью 413,9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кадастровый номер 66:01:2201001:73 с земельным участком площадью 2015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кадастровый номе</w:t>
            </w:r>
            <w:r w:rsidR="005B07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66:01:2201001:69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D6AF75" w14:textId="08954FB1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Свердловская обл., Алапаевский р-н,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п.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Гаранинка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ул.Союзов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DD24" w14:textId="2AF0AE75" w:rsidR="008E731B" w:rsidRPr="00AE30B6" w:rsidRDefault="008E731B" w:rsidP="008E73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4CB567F3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605D" w14:textId="2E96957E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2BB02" w14:textId="15CE3242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196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18239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2D12DE" w14:textId="226ACFFE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недвижимого имущества: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1. Нежилое здание площадью 106,8 кв. м, в том числе: 1. Основное строение, площадь: 68,9 кв. м, литер А. 2. Теплый пристрой, площадь: 37,9 кв. м, кадастровый номер 66:01:4001001:148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Нежилое здание, кухня, общей площадью 32,5 кв. м, расположенное по адресу: Свердловская область, Алапаевский район, дер. Ячменева, ул. Новая, д. 13, корпус 2, кадастровый номер 66:01:4001001:149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 Земельный участок площадью 3090 кв. м, расположенный по адресу: Свердловская область, Алапаевский район, дер. Ячменева, ул. Новая, д. 13, кадастровый номер 66:01:4001001:62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39B200" w14:textId="76B9F7B8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 Алапаевский район, дер. Ячменева,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ул. Новая, д. 13, корпус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A4CF" w14:textId="3063620C" w:rsidR="008E731B" w:rsidRPr="00AE30B6" w:rsidRDefault="008E731B" w:rsidP="008E73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21E6FF93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5C6A" w14:textId="2229C0F1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3408" w14:textId="385E7010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17715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14799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14800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18246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401BD4" w14:textId="19FDECCF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недвижимого имущества: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1. Нежилое здание (часть здания пищеблока) общей площадью 66,5 кв. м, кадастровый номер 66:01:2101001:332, расположенный по адресу: Свердловская область, Алапаевский район,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пос. Ельничная, ул. Береговая, д. 10-2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Нежилое здание (часть здания детского сада) общей площадью 87,5 кв. м, кадастровый номер 66:01:000000:1316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Нежилое здание (часть здания школы) общей площадью 319,1 кв. м, кадастровый номер 66:01:0000000:1335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Земельный участок общей площадью 1182,0 кв. м, кадастровый номер 66:01:2101001:269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67876D8" w14:textId="3D727041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 Алапаевский район,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пос. Ельничная,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Береговая,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д. 10-2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Свердловская область, Алапаевский район, пос. Ельничная,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Клубная, 19-1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Свердловская область, Алапаевский район, пос. Ельничная,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Клубная, 19-2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Свердловская область, Алапаевский район, пос. Ельничная,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Клубная, 19-1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2CCA" w14:textId="17447803" w:rsidR="008E731B" w:rsidRPr="00AE30B6" w:rsidRDefault="008E731B" w:rsidP="008E73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3DF0AADB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99A3E" w14:textId="7AD2A44F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1FF5" w14:textId="725AF52D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250                  25464                 25465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09AEE7" w14:textId="267CA900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недвижимого имущества: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Нежилое здание, площадью 657,7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кадастровый номер 66:01:2301018:226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Забор, кадастровый номер 66:01:2301018:132, земельный участок,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площадью 5623,0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кадастровый номер 66:01:2301018:31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87B6E7" w14:textId="176C1CF9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Свердловская область, Алапаевский район,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Верхняя Синячиха, ул.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Черепановская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13а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6D5F" w14:textId="38BCD173" w:rsidR="008E731B" w:rsidRPr="00AE30B6" w:rsidRDefault="008E731B" w:rsidP="008E73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7C227045" w14:textId="77777777" w:rsidTr="00FC5C02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A7A1" w14:textId="37198491" w:rsidR="008E731B" w:rsidRPr="005B0722" w:rsidRDefault="005B0722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B877" w14:textId="77777777" w:rsidR="008E731B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33497</w:t>
            </w:r>
          </w:p>
          <w:p w14:paraId="7BAD894D" w14:textId="19C88AAB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35433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79498E" w14:textId="3D7C8901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Нежилое здание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площадью 94,2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66:01:5801001:510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земельным участком, площадью 207,0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Pr="008E73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66:01:5801001:509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07ACB9" w14:textId="6DA0BEC2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н, с. </w:t>
            </w:r>
            <w:proofErr w:type="spellStart"/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Гостьково</w:t>
            </w:r>
            <w:proofErr w:type="spellEnd"/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д. 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9EA68" w14:textId="4AC2F8AF" w:rsidR="008E731B" w:rsidRPr="00AE30B6" w:rsidRDefault="008E731B" w:rsidP="008E73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5BA6CDFE" w14:textId="77777777" w:rsidTr="00FC5C02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F4C3" w14:textId="2FC68FFA" w:rsidR="008E731B" w:rsidRDefault="005B0722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B3AE" w14:textId="34CB341B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36056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4D080F" w14:textId="729AC42D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Нежилое здание, площадью 64,8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Pr="008E73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66:01:3601001:649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земельным участком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83AE5DD" w14:textId="3664E06B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айон</w:t>
            </w: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п. </w:t>
            </w:r>
            <w:proofErr w:type="spellStart"/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Ясашная</w:t>
            </w:r>
            <w:proofErr w:type="spellEnd"/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Защиты, д.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34E4" w14:textId="57023C44" w:rsidR="008E731B" w:rsidRPr="00AE30B6" w:rsidRDefault="008E731B" w:rsidP="008E73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E731B" w:rsidRPr="009454F1" w14:paraId="04BB83B3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F4BE9" w14:textId="30CBC1F0" w:rsidR="008E731B" w:rsidRDefault="005B0722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E62F" w14:textId="0BCEDCEA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36348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8E9049" w14:textId="19FDB92E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Нежилое здание, площадью </w:t>
            </w: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66:01:2401001:1051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земельным участком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B5C7B8" w14:textId="77777777" w:rsidR="008E731B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н, </w:t>
            </w:r>
          </w:p>
          <w:p w14:paraId="19BBA58E" w14:textId="77777777" w:rsidR="008E731B" w:rsidRDefault="008E731B" w:rsidP="008E7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Нижняя Синячиха, ул. </w:t>
            </w:r>
            <w:proofErr w:type="spellStart"/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Спиридоновская</w:t>
            </w:r>
            <w:proofErr w:type="spellEnd"/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14:paraId="70421A0E" w14:textId="4ECAE58B" w:rsidR="008E731B" w:rsidRPr="00AE30B6" w:rsidRDefault="008E731B" w:rsidP="008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6 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8D9D" w14:textId="58D4DEBC" w:rsidR="008E731B" w:rsidRPr="00AE30B6" w:rsidRDefault="008E731B" w:rsidP="008E73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EB098F" w:rsidRPr="009454F1" w14:paraId="37A524F6" w14:textId="77777777" w:rsidTr="00E5734E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C8BC5" w14:textId="1CEBF4A1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AEE96" w14:textId="6BCF185D" w:rsidR="00EB098F" w:rsidRPr="00315096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32860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5FF184" w14:textId="635920BD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Нежилое производственное здание </w:t>
            </w:r>
            <w:r w:rsidR="005A5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площадью 88,4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66:01:0000000:1438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F4624B" w14:textId="77777777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н, </w:t>
            </w:r>
          </w:p>
          <w:p w14:paraId="2BC14D11" w14:textId="1E638BBC" w:rsidR="00EB098F" w:rsidRPr="00315096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Синячиха, ул. Вокзальная, д. 7/8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3F3F" w14:textId="183375A5" w:rsidR="00EB098F" w:rsidRPr="00AE30B6" w:rsidRDefault="00EB098F" w:rsidP="00EB09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EB098F" w:rsidRPr="009454F1" w14:paraId="0941CD58" w14:textId="77777777" w:rsidTr="00E5734E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7B95F" w14:textId="06854C95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60B4" w14:textId="4DCB1AA1" w:rsidR="00EB098F" w:rsidRPr="00315096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32858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8DC882" w14:textId="45DA9DC8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Нежилое здание гаража </w:t>
            </w:r>
            <w:r w:rsidR="005A5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площадью 759,0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66:01:0000000:1437</w:t>
            </w:r>
            <w:r w:rsid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2A961D" w14:textId="77777777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н, </w:t>
            </w:r>
          </w:p>
          <w:p w14:paraId="00520B62" w14:textId="6D24ADC0" w:rsidR="00EB098F" w:rsidRPr="00315096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Синячиха, ул. Вокзальная, д. 7/6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4E25" w14:textId="3A951E55" w:rsidR="00EB098F" w:rsidRPr="00AE30B6" w:rsidRDefault="00EB098F" w:rsidP="00EB09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EB098F" w:rsidRPr="009454F1" w14:paraId="530BE589" w14:textId="77777777" w:rsidTr="00E5734E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5A0C" w14:textId="60F385B3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573A" w14:textId="261C2621" w:rsidR="00EB098F" w:rsidRPr="00315096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32859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AC50FE1" w14:textId="137ED998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Нежилое здание котельной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площадью 93,5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66:01:0202021:24</w:t>
            </w:r>
            <w:r w:rsid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2580CD1" w14:textId="77777777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н,</w:t>
            </w:r>
          </w:p>
          <w:p w14:paraId="24FF1357" w14:textId="46F079D4" w:rsidR="00EB098F" w:rsidRPr="00315096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Синячиха, ул. Вокзальная, д. 7/7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B9F5" w14:textId="033B5B17" w:rsidR="00EB098F" w:rsidRPr="00AE30B6" w:rsidRDefault="00EB098F" w:rsidP="00EB09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EB098F" w:rsidRPr="009454F1" w14:paraId="213A5BAD" w14:textId="77777777" w:rsidTr="00E5734E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AA70" w14:textId="22B575D9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5338" w14:textId="40CB0A61" w:rsidR="00EB098F" w:rsidRPr="00315096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32861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C195E97" w14:textId="5207F0BF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Нежилое здание насосной и сооружения основного назначения: скважина с ёмкостью-резервуаром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площадью 10,2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="004F6AE1"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66:01:0000000:1439</w:t>
            </w:r>
            <w:r w:rsid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45BD19B" w14:textId="77777777" w:rsidR="00EB098F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н, </w:t>
            </w:r>
          </w:p>
          <w:p w14:paraId="044E9921" w14:textId="0EAAAA81" w:rsidR="00EB098F" w:rsidRPr="00315096" w:rsidRDefault="00EB098F" w:rsidP="00EB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Синячиха, ул. Вокзальная, д. 7/9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4B66" w14:textId="4089E6C8" w:rsidR="00EB098F" w:rsidRPr="00AE30B6" w:rsidRDefault="00EB098F" w:rsidP="00EB09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F6AE1" w:rsidRPr="009454F1" w14:paraId="4A4F5ACA" w14:textId="77777777" w:rsidTr="00E5734E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CA99" w14:textId="1CE58348" w:rsidR="004F6AE1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825C0" w14:textId="35AC2640" w:rsidR="004F6AE1" w:rsidRPr="0031509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32856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CD0C3E" w14:textId="34F2B99F" w:rsidR="004F6AE1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Нежилое производственное здание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5A5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площадью 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3034,50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66:01:0000000:1431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E480A0" w14:textId="77777777" w:rsidR="004F6AE1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н, </w:t>
            </w:r>
          </w:p>
          <w:p w14:paraId="3F5B8A07" w14:textId="5481714D" w:rsidR="004F6AE1" w:rsidRPr="0031509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Синячиха, ул. Вокзальная, д. 7/1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B10C6" w14:textId="761D6F51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F6AE1" w:rsidRPr="009454F1" w14:paraId="13502CBA" w14:textId="77777777" w:rsidTr="00E5734E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CF92" w14:textId="6828A91B" w:rsidR="004F6AE1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0C39" w14:textId="77A48EF0" w:rsidR="004F6AE1" w:rsidRPr="0031509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32857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13CE09" w14:textId="350802B9" w:rsidR="004F6AE1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Нежилое здание гаража </w:t>
            </w:r>
            <w:r w:rsidR="005A5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площадью 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66:01:0000000:1434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E8EEBC" w14:textId="77777777" w:rsidR="004F6AE1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н, </w:t>
            </w:r>
          </w:p>
          <w:p w14:paraId="05D3F555" w14:textId="57319333" w:rsidR="004F6AE1" w:rsidRPr="0031509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Синячиха, ул. Вокзальная, д. 7/4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6AFD" w14:textId="2EC40E29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F6AE1" w:rsidRPr="009454F1" w14:paraId="6AC9B79B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3EC5" w14:textId="32E9C26D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EE566" w14:textId="31E6603E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23644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533C72" w14:textId="6E06F227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Снегоболотоход гусеничный ГАЗ 34039-32, государственный регистрационный знак 66 ЕА 3834, заводской номер М170902, год выпуска 2017, модель, номер двигателя Д245.12С, 984914, мощность,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л.с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108,80, цвет зеленый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4429258" w14:textId="1B84B4E3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г. Алапаевск,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Бочкарева, 73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04E5" w14:textId="3EBBF1C2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F6AE1" w:rsidRPr="009454F1" w14:paraId="4C2BD39D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F5CF7" w14:textId="1C4C774A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E59E8" w14:textId="4EC50D15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17906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6BDB97" w14:textId="7893CECB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 ГАЗ-31105, 2006 года выпуска, идентификационный номер (VIN) Х9631105071356010, модель, номер двигателя 2.4L-DOHC*192610824, кузов №311050070133229, шасси б/н, цвет авантюрин, государственный регистрационный знак А921НС196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FD4268A" w14:textId="59713EBA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г. Алапаевск,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Р. Люксембург, 31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7718D" w14:textId="4B36762B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F6AE1" w:rsidRPr="009454F1" w14:paraId="24035977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65D7" w14:textId="1C9119A7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B04B" w14:textId="44E3251B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8A1CFC9" w14:textId="59134796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Автобус ПАЗ-32053, 2006 года выпуска, идентификационный номер (VIN) Х1N3205Е060010145, модель, номер двигателя 523400, 61024963, шасси б/н, кузов №60010145, цвет желтый, государственный регистрационный знак ВН14766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AD481B" w14:textId="5772FCCD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 w:rsidR="00CE02D9" w:rsidRPr="00CE02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Алапаевский район, с. Нижняя Синячиха, ул. Устье, 11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417D6" w14:textId="03602F89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F6AE1" w:rsidRPr="009454F1" w14:paraId="09166DC1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66B4" w14:textId="24BC946A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2CB46" w14:textId="5BCA3452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20723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3D2C00" w14:textId="77461A6F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ГАЗ-3110 легковой седан, 1998 года выпуска, идентификационный номер (VIN)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XTH311000W0133100, модель, номер двигателя 40620F W4001338, шасси №706568, кузов №W0133100, цвет синий, государственный регистрационный знак О837ВО96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2CDC13C" w14:textId="3FD77DF1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Свердловская область, Алапаевский </w:t>
            </w:r>
            <w:proofErr w:type="gram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Голубковское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60 лет Октября, д. 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AEE57" w14:textId="1C0C3B11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F6AE1" w:rsidRPr="009454F1" w14:paraId="5B1FBF96" w14:textId="77777777" w:rsidTr="004F6AE1">
        <w:trPr>
          <w:trHeight w:val="7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CE3C" w14:textId="32628F10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9C5C" w14:textId="77777777" w:rsidR="004F6AE1" w:rsidRPr="00AE30B6" w:rsidRDefault="004F6AE1" w:rsidP="004F6A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10833</w:t>
            </w:r>
          </w:p>
          <w:p w14:paraId="6EF7BFEA" w14:textId="77777777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3B45E5" w14:textId="77777777" w:rsidR="004F6AE1" w:rsidRPr="00AE30B6" w:rsidRDefault="004F6AE1" w:rsidP="004F6A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Трактор сельскохозяйственный общего назначения ЛТЗ – 55А</w:t>
            </w:r>
          </w:p>
          <w:p w14:paraId="318A7855" w14:textId="77777777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372654" w14:textId="49075F91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Свердловская область, Алапаевский </w:t>
            </w:r>
            <w:proofErr w:type="gram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Ельничная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628FF" w14:textId="1C42B9AB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F6AE1" w:rsidRPr="009454F1" w14:paraId="180BA30F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794FB" w14:textId="33B7A81B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E858" w14:textId="77777777" w:rsidR="004F6AE1" w:rsidRPr="00AE30B6" w:rsidRDefault="004F6AE1" w:rsidP="004F6A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15786</w:t>
            </w:r>
          </w:p>
          <w:p w14:paraId="7D3B322D" w14:textId="77777777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300F61C" w14:textId="3AEA0F6C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Транспортное средство для перевозки детей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Peugeot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boxer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2012 года выпуска, идентификационный номер (VIN) X89222335C0FD1178, модель, номер двигателя PSA4HU10TRJ7055, кузов б/н, цвет желтый, государственный регистрационный знак У031НУ96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74FFB64" w14:textId="3A1A1275" w:rsidR="004F6AE1" w:rsidRPr="00AE30B6" w:rsidRDefault="004F6AE1" w:rsidP="004F6AE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Свердловская область, Алапаевский </w:t>
            </w:r>
            <w:proofErr w:type="gram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Арамашево</w:t>
            </w:r>
          </w:p>
          <w:p w14:paraId="36EE837D" w14:textId="77777777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1ACA" w14:textId="46D99B54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F6AE1" w:rsidRPr="009454F1" w14:paraId="4BF93E4F" w14:textId="77777777" w:rsidTr="00AE30B6">
        <w:trPr>
          <w:trHeight w:val="7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6E7A" w14:textId="78CD35A7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B31EF" w14:textId="326C1341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23642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178228" w14:textId="06E373BF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Автобус специальный для перевозки детей ГАЗ-322121, 2016 года выпуска, идентификационный номер (VIN) Х96322121Н0821516, модель, номер двигателя *421640*G1100372*, кузов </w:t>
            </w:r>
            <w:r w:rsidR="005A5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322121Н0594637, цвет желтый, государственный регистрационный знак Е095ОК196 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E8F454" w14:textId="5A401E14" w:rsidR="004F6AE1" w:rsidRPr="00AE30B6" w:rsidRDefault="004F6AE1" w:rsidP="004F6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район, с. Кировское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EC0B" w14:textId="2528C6ED" w:rsidR="004F6AE1" w:rsidRPr="00AE30B6" w:rsidRDefault="004F6AE1" w:rsidP="004F6A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-IV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</w:tbl>
    <w:p w14:paraId="61855277" w14:textId="77777777" w:rsidR="00EB0961" w:rsidRDefault="00EB0961" w:rsidP="00EB0961">
      <w:pPr>
        <w:tabs>
          <w:tab w:val="left" w:pos="1134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C7DC62" w14:textId="4C04718F" w:rsidR="00B84DC6" w:rsidRPr="00FF2646" w:rsidRDefault="002252FC" w:rsidP="00EB0961">
      <w:pPr>
        <w:tabs>
          <w:tab w:val="left" w:pos="1134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84DC6" w:rsidRPr="00FF264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B0961" w:rsidRPr="00FF2646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опубликования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5E99A2" w14:textId="05CDEF00" w:rsidR="00B21C9E" w:rsidRPr="00FF2646" w:rsidRDefault="002252FC" w:rsidP="00EB0961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1C9E" w:rsidRPr="00FF2646">
        <w:rPr>
          <w:rFonts w:ascii="Times New Roman" w:hAnsi="Times New Roman" w:cs="Times New Roman"/>
          <w:sz w:val="28"/>
          <w:szCs w:val="28"/>
        </w:rPr>
        <w:t>.</w:t>
      </w:r>
      <w:r w:rsidR="00EB0961">
        <w:rPr>
          <w:rFonts w:ascii="Times New Roman" w:hAnsi="Times New Roman" w:cs="Times New Roman"/>
          <w:sz w:val="28"/>
          <w:szCs w:val="28"/>
        </w:rPr>
        <w:t xml:space="preserve"> </w:t>
      </w:r>
      <w:r w:rsidR="00EB0961" w:rsidRPr="00FF2646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DB6BE8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796675" w:rsidRPr="00FF2646">
        <w:rPr>
          <w:rFonts w:ascii="Times New Roman" w:hAnsi="Times New Roman" w:cs="Times New Roman"/>
          <w:sz w:val="28"/>
          <w:szCs w:val="28"/>
        </w:rPr>
        <w:t>.</w:t>
      </w:r>
    </w:p>
    <w:p w14:paraId="1838A369" w14:textId="47DE9134" w:rsidR="00B21C9E" w:rsidRPr="00FF2646" w:rsidRDefault="002252FC" w:rsidP="00EB0961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1C9E" w:rsidRPr="00FF264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постоянную комиссию </w:t>
      </w:r>
      <w:r w:rsidR="002932BD" w:rsidRPr="00FF2646">
        <w:rPr>
          <w:rFonts w:ascii="Times New Roman" w:hAnsi="Times New Roman" w:cs="Times New Roman"/>
          <w:sz w:val="28"/>
          <w:szCs w:val="28"/>
        </w:rPr>
        <w:t xml:space="preserve">по </w:t>
      </w:r>
      <w:r w:rsidR="00B21C9E" w:rsidRPr="00FF2646">
        <w:rPr>
          <w:rFonts w:ascii="Times New Roman" w:hAnsi="Times New Roman" w:cs="Times New Roman"/>
          <w:sz w:val="28"/>
          <w:szCs w:val="28"/>
        </w:rPr>
        <w:t>экономической политике, бюджету</w:t>
      </w:r>
      <w:r w:rsidR="002932BD" w:rsidRPr="00FF2646">
        <w:rPr>
          <w:rFonts w:ascii="Times New Roman" w:hAnsi="Times New Roman" w:cs="Times New Roman"/>
          <w:sz w:val="28"/>
          <w:szCs w:val="28"/>
        </w:rPr>
        <w:t>,</w:t>
      </w:r>
      <w:r w:rsidR="00B21C9E" w:rsidRPr="00FF2646">
        <w:rPr>
          <w:rFonts w:ascii="Times New Roman" w:hAnsi="Times New Roman" w:cs="Times New Roman"/>
          <w:sz w:val="28"/>
          <w:szCs w:val="28"/>
        </w:rPr>
        <w:t xml:space="preserve"> финансам и налогам Думы муниципального образования Алапаевское </w:t>
      </w:r>
      <w:r w:rsidR="00FF2646" w:rsidRPr="00FF2646">
        <w:rPr>
          <w:rFonts w:ascii="Times New Roman" w:hAnsi="Times New Roman" w:cs="Times New Roman"/>
          <w:sz w:val="28"/>
          <w:szCs w:val="28"/>
        </w:rPr>
        <w:t>(</w:t>
      </w:r>
      <w:r w:rsidR="00EB0961">
        <w:rPr>
          <w:rFonts w:ascii="Times New Roman" w:hAnsi="Times New Roman" w:cs="Times New Roman"/>
          <w:sz w:val="28"/>
          <w:szCs w:val="28"/>
        </w:rPr>
        <w:t>А.А. Жолобов</w:t>
      </w:r>
      <w:r w:rsidR="00FF2646">
        <w:rPr>
          <w:rFonts w:ascii="Times New Roman" w:hAnsi="Times New Roman" w:cs="Times New Roman"/>
          <w:sz w:val="28"/>
          <w:szCs w:val="28"/>
        </w:rPr>
        <w:t>)</w:t>
      </w:r>
      <w:r w:rsidR="00B21C9E" w:rsidRPr="00FF2646">
        <w:rPr>
          <w:rFonts w:ascii="Times New Roman" w:hAnsi="Times New Roman" w:cs="Times New Roman"/>
          <w:sz w:val="28"/>
          <w:szCs w:val="28"/>
        </w:rPr>
        <w:t>.</w:t>
      </w:r>
    </w:p>
    <w:p w14:paraId="4FE1B887" w14:textId="12E25A26" w:rsidR="00B21C9E" w:rsidRDefault="00B21C9E" w:rsidP="00EB09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</w:p>
    <w:p w14:paraId="3673B380" w14:textId="77777777" w:rsidR="00EB0961" w:rsidRPr="0090391D" w:rsidRDefault="00EB0961" w:rsidP="00EB09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Look w:val="00A0" w:firstRow="1" w:lastRow="0" w:firstColumn="1" w:lastColumn="0" w:noHBand="0" w:noVBand="0"/>
      </w:tblPr>
      <w:tblGrid>
        <w:gridCol w:w="4785"/>
        <w:gridCol w:w="4996"/>
      </w:tblGrid>
      <w:tr w:rsidR="00EB0961" w:rsidRPr="0090391D" w14:paraId="21CAC309" w14:textId="77777777" w:rsidTr="00DB6BE8">
        <w:trPr>
          <w:trHeight w:val="1560"/>
        </w:trPr>
        <w:tc>
          <w:tcPr>
            <w:tcW w:w="4785" w:type="dxa"/>
            <w:hideMark/>
          </w:tcPr>
          <w:p w14:paraId="0FBA133D" w14:textId="77777777" w:rsidR="00EB0961" w:rsidRPr="00830C3F" w:rsidRDefault="00EB0961" w:rsidP="00DB6BE8">
            <w:pPr>
              <w:suppressAutoHyphens/>
              <w:spacing w:after="0" w:line="240" w:lineRule="auto"/>
              <w:ind w:right="17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Председатель Думы </w:t>
            </w:r>
          </w:p>
          <w:p w14:paraId="7080C78D" w14:textId="77777777" w:rsidR="00EB0961" w:rsidRPr="00830C3F" w:rsidRDefault="00EB0961" w:rsidP="00DB6BE8">
            <w:pPr>
              <w:suppressAutoHyphens/>
              <w:spacing w:after="0" w:line="240" w:lineRule="auto"/>
              <w:ind w:right="17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>муниципального образо</w:t>
            </w:r>
            <w:bookmarkStart w:id="0" w:name="_GoBack"/>
            <w:bookmarkEnd w:id="0"/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вания </w:t>
            </w:r>
          </w:p>
          <w:p w14:paraId="17745580" w14:textId="77777777" w:rsidR="00EB0961" w:rsidRPr="00830C3F" w:rsidRDefault="00EB0961" w:rsidP="00DB6BE8">
            <w:pPr>
              <w:suppressAutoHyphens/>
              <w:spacing w:after="0" w:line="240" w:lineRule="auto"/>
              <w:ind w:right="17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>Алапаевское</w:t>
            </w:r>
          </w:p>
          <w:p w14:paraId="6500CAEB" w14:textId="77777777" w:rsidR="00EB0961" w:rsidRPr="00830C3F" w:rsidRDefault="00EB0961" w:rsidP="00DB6BE8">
            <w:pPr>
              <w:suppressAutoHyphens/>
              <w:spacing w:after="0" w:line="240" w:lineRule="auto"/>
              <w:ind w:right="17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A7574C8" w14:textId="77777777" w:rsidR="00EB0961" w:rsidRPr="00830C3F" w:rsidRDefault="00EB0961" w:rsidP="00DB6BE8">
            <w:pPr>
              <w:suppressAutoHyphens/>
              <w:spacing w:after="0" w:line="240" w:lineRule="auto"/>
              <w:ind w:right="17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>_________________ О. Н. Бычкова</w:t>
            </w:r>
          </w:p>
        </w:tc>
        <w:tc>
          <w:tcPr>
            <w:tcW w:w="4996" w:type="dxa"/>
          </w:tcPr>
          <w:p w14:paraId="370E0D93" w14:textId="77777777" w:rsidR="00EB0961" w:rsidRPr="00830C3F" w:rsidRDefault="00EB0961" w:rsidP="00DB6BE8">
            <w:pPr>
              <w:suppressAutoHyphens/>
              <w:spacing w:after="0" w:line="240" w:lineRule="auto"/>
              <w:ind w:left="497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</w:t>
            </w:r>
          </w:p>
          <w:p w14:paraId="312B8FFA" w14:textId="77777777" w:rsidR="00EB0961" w:rsidRPr="00830C3F" w:rsidRDefault="00EB0961" w:rsidP="00DB6BE8">
            <w:pPr>
              <w:suppressAutoHyphens/>
              <w:spacing w:after="0" w:line="240" w:lineRule="auto"/>
              <w:ind w:left="497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>муниципального образования Алапаевское</w:t>
            </w:r>
          </w:p>
          <w:p w14:paraId="6F3F3FE9" w14:textId="77777777" w:rsidR="00EB0961" w:rsidRPr="00830C3F" w:rsidRDefault="00EB0961" w:rsidP="00DB6BE8">
            <w:pPr>
              <w:suppressAutoHyphens/>
              <w:spacing w:after="0" w:line="240" w:lineRule="auto"/>
              <w:ind w:left="497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883C288" w14:textId="77777777" w:rsidR="00EB0961" w:rsidRPr="00830C3F" w:rsidRDefault="00EB0961" w:rsidP="00DB6BE8">
            <w:pPr>
              <w:suppressAutoHyphens/>
              <w:spacing w:after="0" w:line="240" w:lineRule="auto"/>
              <w:ind w:left="497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>________________ О. Р. Булатов</w:t>
            </w:r>
          </w:p>
        </w:tc>
      </w:tr>
    </w:tbl>
    <w:p w14:paraId="7AA8EBC2" w14:textId="77777777" w:rsidR="00EB0961" w:rsidRPr="0090391D" w:rsidRDefault="00EB0961" w:rsidP="00EB0961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</w:p>
    <w:p w14:paraId="0FB5F886" w14:textId="77777777" w:rsidR="004F6AE1" w:rsidRDefault="004F6AE1" w:rsidP="00B21C9E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</w:p>
    <w:sectPr w:rsidR="004F6AE1" w:rsidSect="00EB0961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34744"/>
    <w:multiLevelType w:val="hybridMultilevel"/>
    <w:tmpl w:val="0F5241F4"/>
    <w:lvl w:ilvl="0" w:tplc="35C4FEB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3B8A650D"/>
    <w:multiLevelType w:val="hybridMultilevel"/>
    <w:tmpl w:val="DCA43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0C133AC"/>
    <w:multiLevelType w:val="hybridMultilevel"/>
    <w:tmpl w:val="2FA2E7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1D595A"/>
    <w:multiLevelType w:val="hybridMultilevel"/>
    <w:tmpl w:val="461040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143581"/>
    <w:multiLevelType w:val="hybridMultilevel"/>
    <w:tmpl w:val="FD2410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5968F6"/>
    <w:multiLevelType w:val="hybridMultilevel"/>
    <w:tmpl w:val="E5242F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683"/>
    <w:rsid w:val="00013AE4"/>
    <w:rsid w:val="000277D9"/>
    <w:rsid w:val="00037F10"/>
    <w:rsid w:val="0004695B"/>
    <w:rsid w:val="00085D39"/>
    <w:rsid w:val="00093C32"/>
    <w:rsid w:val="000A3659"/>
    <w:rsid w:val="000B7D67"/>
    <w:rsid w:val="000C08A6"/>
    <w:rsid w:val="000D49AB"/>
    <w:rsid w:val="000E0CAF"/>
    <w:rsid w:val="00106CFA"/>
    <w:rsid w:val="0010783C"/>
    <w:rsid w:val="001079FD"/>
    <w:rsid w:val="001260DA"/>
    <w:rsid w:val="00131EE8"/>
    <w:rsid w:val="00134182"/>
    <w:rsid w:val="0013539E"/>
    <w:rsid w:val="0013628E"/>
    <w:rsid w:val="00137E64"/>
    <w:rsid w:val="0016721A"/>
    <w:rsid w:val="00173C4D"/>
    <w:rsid w:val="001759DE"/>
    <w:rsid w:val="001A2FE6"/>
    <w:rsid w:val="001C38FE"/>
    <w:rsid w:val="001C43D2"/>
    <w:rsid w:val="001C6AE3"/>
    <w:rsid w:val="001D1DA7"/>
    <w:rsid w:val="001F6D1A"/>
    <w:rsid w:val="002125F4"/>
    <w:rsid w:val="00216678"/>
    <w:rsid w:val="002252FC"/>
    <w:rsid w:val="00230882"/>
    <w:rsid w:val="00237387"/>
    <w:rsid w:val="00247A78"/>
    <w:rsid w:val="00267914"/>
    <w:rsid w:val="00285C58"/>
    <w:rsid w:val="00286882"/>
    <w:rsid w:val="00287E10"/>
    <w:rsid w:val="002932BD"/>
    <w:rsid w:val="0029703B"/>
    <w:rsid w:val="002A489C"/>
    <w:rsid w:val="002C4410"/>
    <w:rsid w:val="002D5512"/>
    <w:rsid w:val="002D7A14"/>
    <w:rsid w:val="002F0CD1"/>
    <w:rsid w:val="00315096"/>
    <w:rsid w:val="00317A1D"/>
    <w:rsid w:val="00355755"/>
    <w:rsid w:val="00361E84"/>
    <w:rsid w:val="003642A4"/>
    <w:rsid w:val="00394905"/>
    <w:rsid w:val="00394CC4"/>
    <w:rsid w:val="003A6C51"/>
    <w:rsid w:val="00416E6A"/>
    <w:rsid w:val="00466288"/>
    <w:rsid w:val="004748CE"/>
    <w:rsid w:val="004A19BC"/>
    <w:rsid w:val="004C1846"/>
    <w:rsid w:val="004D2494"/>
    <w:rsid w:val="004D5F85"/>
    <w:rsid w:val="004D7B96"/>
    <w:rsid w:val="004F6570"/>
    <w:rsid w:val="004F6AE1"/>
    <w:rsid w:val="00526E1B"/>
    <w:rsid w:val="00533495"/>
    <w:rsid w:val="00542257"/>
    <w:rsid w:val="00580148"/>
    <w:rsid w:val="0058055E"/>
    <w:rsid w:val="005A58D7"/>
    <w:rsid w:val="005B0722"/>
    <w:rsid w:val="005C5743"/>
    <w:rsid w:val="00602FA8"/>
    <w:rsid w:val="00616B0D"/>
    <w:rsid w:val="006266E1"/>
    <w:rsid w:val="00640D3F"/>
    <w:rsid w:val="00664C5E"/>
    <w:rsid w:val="00684577"/>
    <w:rsid w:val="00693FFC"/>
    <w:rsid w:val="00694AD0"/>
    <w:rsid w:val="006A4984"/>
    <w:rsid w:val="006A4AC0"/>
    <w:rsid w:val="006B2B18"/>
    <w:rsid w:val="006B3776"/>
    <w:rsid w:val="006B4CAF"/>
    <w:rsid w:val="006D70A1"/>
    <w:rsid w:val="006F0683"/>
    <w:rsid w:val="006F3EA1"/>
    <w:rsid w:val="006F432A"/>
    <w:rsid w:val="00721160"/>
    <w:rsid w:val="00727E35"/>
    <w:rsid w:val="007440D3"/>
    <w:rsid w:val="00775DC6"/>
    <w:rsid w:val="0078181D"/>
    <w:rsid w:val="00790811"/>
    <w:rsid w:val="00796675"/>
    <w:rsid w:val="007A3066"/>
    <w:rsid w:val="007C6D6B"/>
    <w:rsid w:val="007D1836"/>
    <w:rsid w:val="007E1719"/>
    <w:rsid w:val="007F110A"/>
    <w:rsid w:val="007F158E"/>
    <w:rsid w:val="00803E29"/>
    <w:rsid w:val="0080402A"/>
    <w:rsid w:val="008234BE"/>
    <w:rsid w:val="0084204E"/>
    <w:rsid w:val="00855603"/>
    <w:rsid w:val="00862CD5"/>
    <w:rsid w:val="00867A2B"/>
    <w:rsid w:val="008812B7"/>
    <w:rsid w:val="00886B55"/>
    <w:rsid w:val="00897E58"/>
    <w:rsid w:val="008C39D2"/>
    <w:rsid w:val="008C486C"/>
    <w:rsid w:val="008D3E6B"/>
    <w:rsid w:val="008E1F14"/>
    <w:rsid w:val="008E731B"/>
    <w:rsid w:val="008F7A43"/>
    <w:rsid w:val="00904525"/>
    <w:rsid w:val="00910AB0"/>
    <w:rsid w:val="00912D6E"/>
    <w:rsid w:val="00925036"/>
    <w:rsid w:val="009252C6"/>
    <w:rsid w:val="00925D2C"/>
    <w:rsid w:val="00931BA9"/>
    <w:rsid w:val="00944BB0"/>
    <w:rsid w:val="009454F1"/>
    <w:rsid w:val="00956E2F"/>
    <w:rsid w:val="0098580A"/>
    <w:rsid w:val="009A074B"/>
    <w:rsid w:val="009C1818"/>
    <w:rsid w:val="009C3845"/>
    <w:rsid w:val="009D4164"/>
    <w:rsid w:val="009E08AF"/>
    <w:rsid w:val="009F3E3C"/>
    <w:rsid w:val="00A01AD9"/>
    <w:rsid w:val="00A11E9E"/>
    <w:rsid w:val="00A14C84"/>
    <w:rsid w:val="00A21C62"/>
    <w:rsid w:val="00A24737"/>
    <w:rsid w:val="00A35916"/>
    <w:rsid w:val="00A518CA"/>
    <w:rsid w:val="00A52E7F"/>
    <w:rsid w:val="00A746EE"/>
    <w:rsid w:val="00A96E9A"/>
    <w:rsid w:val="00AA6A98"/>
    <w:rsid w:val="00AB3017"/>
    <w:rsid w:val="00AB4415"/>
    <w:rsid w:val="00AE30B6"/>
    <w:rsid w:val="00AF318A"/>
    <w:rsid w:val="00B21C9E"/>
    <w:rsid w:val="00B40449"/>
    <w:rsid w:val="00B55C9B"/>
    <w:rsid w:val="00B57433"/>
    <w:rsid w:val="00B70D69"/>
    <w:rsid w:val="00B84801"/>
    <w:rsid w:val="00B84DC6"/>
    <w:rsid w:val="00BA64DF"/>
    <w:rsid w:val="00BB4C60"/>
    <w:rsid w:val="00BB7F3D"/>
    <w:rsid w:val="00BD0A02"/>
    <w:rsid w:val="00C004AE"/>
    <w:rsid w:val="00C05582"/>
    <w:rsid w:val="00C131D5"/>
    <w:rsid w:val="00C40558"/>
    <w:rsid w:val="00C43EAF"/>
    <w:rsid w:val="00C46D9A"/>
    <w:rsid w:val="00C60494"/>
    <w:rsid w:val="00C63881"/>
    <w:rsid w:val="00CA433B"/>
    <w:rsid w:val="00CB643B"/>
    <w:rsid w:val="00CE02D9"/>
    <w:rsid w:val="00CE59E6"/>
    <w:rsid w:val="00D11F84"/>
    <w:rsid w:val="00D33C92"/>
    <w:rsid w:val="00D45229"/>
    <w:rsid w:val="00D46C0B"/>
    <w:rsid w:val="00D55F5B"/>
    <w:rsid w:val="00D66A7F"/>
    <w:rsid w:val="00D70AB8"/>
    <w:rsid w:val="00D833D0"/>
    <w:rsid w:val="00D90B99"/>
    <w:rsid w:val="00DB0165"/>
    <w:rsid w:val="00DB6BE8"/>
    <w:rsid w:val="00DE4D45"/>
    <w:rsid w:val="00DE54D9"/>
    <w:rsid w:val="00DF6690"/>
    <w:rsid w:val="00E05E71"/>
    <w:rsid w:val="00E21A14"/>
    <w:rsid w:val="00E41836"/>
    <w:rsid w:val="00E475CD"/>
    <w:rsid w:val="00E51F22"/>
    <w:rsid w:val="00E6750C"/>
    <w:rsid w:val="00E76A71"/>
    <w:rsid w:val="00E76B03"/>
    <w:rsid w:val="00EB0961"/>
    <w:rsid w:val="00EB098F"/>
    <w:rsid w:val="00EC1691"/>
    <w:rsid w:val="00ED2DEC"/>
    <w:rsid w:val="00EF0BAD"/>
    <w:rsid w:val="00F0422F"/>
    <w:rsid w:val="00F04881"/>
    <w:rsid w:val="00F12BE5"/>
    <w:rsid w:val="00F7357F"/>
    <w:rsid w:val="00F965B1"/>
    <w:rsid w:val="00FE7C72"/>
    <w:rsid w:val="00FF2646"/>
    <w:rsid w:val="00FF2EA1"/>
    <w:rsid w:val="00FF4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0BFED"/>
  <w15:docId w15:val="{6996019B-2504-4726-A7C4-20FF9466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65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B7F3D"/>
    <w:pPr>
      <w:ind w:left="720"/>
      <w:contextualSpacing/>
    </w:pPr>
  </w:style>
  <w:style w:type="paragraph" w:customStyle="1" w:styleId="ConsPlusNormal">
    <w:name w:val="ConsPlusNormal"/>
    <w:rsid w:val="00B21C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867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47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E2200-D984-4C3A-A121-EBD86B20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4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User130214</dc:creator>
  <cp:lastModifiedBy>Пользователь</cp:lastModifiedBy>
  <cp:revision>6</cp:revision>
  <cp:lastPrinted>2024-03-04T09:00:00Z</cp:lastPrinted>
  <dcterms:created xsi:type="dcterms:W3CDTF">2024-03-27T11:44:00Z</dcterms:created>
  <dcterms:modified xsi:type="dcterms:W3CDTF">2024-04-01T10:20:00Z</dcterms:modified>
</cp:coreProperties>
</file>